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3C" w:rsidRPr="00EB7F68" w:rsidRDefault="008A1E3C" w:rsidP="008A1E3C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F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Приложение №1 </w:t>
      </w:r>
    </w:p>
    <w:p w:rsidR="008A1E3C" w:rsidRPr="00EB7F68" w:rsidRDefault="008A1E3C" w:rsidP="008A1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F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EB7F68">
        <w:rPr>
          <w:rFonts w:ascii="Times New Roman" w:hAnsi="Times New Roman" w:cs="Times New Roman"/>
        </w:rPr>
        <w:t>к приказу «Об утверждении плана по устранению недостатков,</w:t>
      </w:r>
    </w:p>
    <w:p w:rsidR="008A1E3C" w:rsidRPr="00EB7F68" w:rsidRDefault="008A1E3C" w:rsidP="008A1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F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выявленных в ходе независимой оценки качества условий </w:t>
      </w:r>
    </w:p>
    <w:p w:rsidR="008A1E3C" w:rsidRPr="00EB7F68" w:rsidRDefault="008A1E3C" w:rsidP="008A1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F68">
        <w:rPr>
          <w:rFonts w:ascii="Times New Roman" w:hAnsi="Times New Roman" w:cs="Times New Roman"/>
        </w:rPr>
        <w:t xml:space="preserve">                                                                                                  осуществления образовательной деятельности, </w:t>
      </w:r>
    </w:p>
    <w:p w:rsidR="008A1E3C" w:rsidRPr="00EB7F68" w:rsidRDefault="008A1E3C" w:rsidP="008A1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F6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993833" w:rsidRPr="00EB7F68">
        <w:rPr>
          <w:rFonts w:ascii="Times New Roman" w:hAnsi="Times New Roman" w:cs="Times New Roman"/>
        </w:rPr>
        <w:t xml:space="preserve">              </w:t>
      </w:r>
      <w:proofErr w:type="gramStart"/>
      <w:r w:rsidR="00993833" w:rsidRPr="00EB7F68">
        <w:rPr>
          <w:rFonts w:ascii="Times New Roman" w:hAnsi="Times New Roman" w:cs="Times New Roman"/>
        </w:rPr>
        <w:t>проведенной</w:t>
      </w:r>
      <w:proofErr w:type="gramEnd"/>
      <w:r w:rsidR="00993833" w:rsidRPr="00EB7F68">
        <w:rPr>
          <w:rFonts w:ascii="Times New Roman" w:hAnsi="Times New Roman" w:cs="Times New Roman"/>
        </w:rPr>
        <w:t xml:space="preserve"> в 2022</w:t>
      </w:r>
      <w:r w:rsidRPr="00EB7F68">
        <w:rPr>
          <w:rFonts w:ascii="Times New Roman" w:hAnsi="Times New Roman" w:cs="Times New Roman"/>
        </w:rPr>
        <w:t xml:space="preserve"> году в муниципальном районе </w:t>
      </w:r>
      <w:proofErr w:type="spellStart"/>
      <w:r w:rsidRPr="00EB7F68">
        <w:rPr>
          <w:rFonts w:ascii="Times New Roman" w:hAnsi="Times New Roman" w:cs="Times New Roman"/>
        </w:rPr>
        <w:t>Мишкинский</w:t>
      </w:r>
      <w:proofErr w:type="spellEnd"/>
      <w:r w:rsidRPr="00EB7F68">
        <w:rPr>
          <w:rFonts w:ascii="Times New Roman" w:hAnsi="Times New Roman" w:cs="Times New Roman"/>
        </w:rPr>
        <w:t xml:space="preserve"> район</w:t>
      </w:r>
    </w:p>
    <w:p w:rsidR="008A1E3C" w:rsidRPr="00EB7F68" w:rsidRDefault="008A1E3C" w:rsidP="008A1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B7F68">
        <w:rPr>
          <w:rFonts w:ascii="Times New Roman" w:hAnsi="Times New Roman" w:cs="Times New Roman"/>
        </w:rPr>
        <w:t xml:space="preserve">                                                           №163 от 25 марта 202</w:t>
      </w:r>
      <w:r w:rsidR="00993833" w:rsidRPr="00EB7F68">
        <w:rPr>
          <w:rFonts w:ascii="Times New Roman" w:hAnsi="Times New Roman" w:cs="Times New Roman"/>
        </w:rPr>
        <w:t>3</w:t>
      </w:r>
      <w:r w:rsidRPr="00EB7F68">
        <w:rPr>
          <w:rFonts w:ascii="Times New Roman" w:hAnsi="Times New Roman" w:cs="Times New Roman"/>
        </w:rPr>
        <w:t xml:space="preserve"> г.                                                                             </w:t>
      </w:r>
    </w:p>
    <w:p w:rsidR="007F1258" w:rsidRPr="00EB7F68" w:rsidRDefault="007F1258" w:rsidP="008A1E3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F6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F1258" w:rsidRPr="00EB7F68" w:rsidRDefault="007F1258" w:rsidP="007F1258">
      <w:pPr>
        <w:pStyle w:val="Default"/>
        <w:ind w:left="-567"/>
        <w:jc w:val="center"/>
        <w:rPr>
          <w:b/>
          <w:bCs/>
          <w:sz w:val="28"/>
          <w:szCs w:val="28"/>
        </w:rPr>
      </w:pPr>
      <w:r w:rsidRPr="00EB7F68">
        <w:rPr>
          <w:b/>
          <w:sz w:val="28"/>
          <w:szCs w:val="28"/>
        </w:rPr>
        <w:t xml:space="preserve">по устранению недостатков, выявленных в ходе независимой оценки качества </w:t>
      </w:r>
      <w:r w:rsidRPr="00EB7F68">
        <w:rPr>
          <w:b/>
          <w:bCs/>
          <w:sz w:val="28"/>
          <w:szCs w:val="28"/>
        </w:rPr>
        <w:t xml:space="preserve">условий осуществления образовательной </w:t>
      </w:r>
      <w:r w:rsidR="00993833" w:rsidRPr="00EB7F68">
        <w:rPr>
          <w:b/>
          <w:bCs/>
          <w:sz w:val="28"/>
          <w:szCs w:val="28"/>
        </w:rPr>
        <w:t>деятельности, проведенной в 2022</w:t>
      </w:r>
      <w:r w:rsidRPr="00EB7F68">
        <w:rPr>
          <w:b/>
          <w:bCs/>
          <w:sz w:val="28"/>
          <w:szCs w:val="28"/>
        </w:rPr>
        <w:t xml:space="preserve"> году</w:t>
      </w:r>
    </w:p>
    <w:p w:rsidR="009B04F8" w:rsidRPr="00EB7F68" w:rsidRDefault="007F1258" w:rsidP="004178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</w:t>
      </w:r>
      <w:r w:rsidR="009B04F8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r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бщеобразовательного</w:t>
      </w:r>
      <w:r w:rsidR="00E46ECF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</w:t>
      </w:r>
      <w:r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="00E46ECF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Лицей №1</w:t>
      </w:r>
      <w:r w:rsidR="00C82431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46ECF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им. Флорида Булякова</w:t>
      </w:r>
      <w:r w:rsidR="00C82431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46ECF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Start"/>
      <w:r w:rsidR="00E46ECF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.М</w:t>
      </w:r>
      <w:proofErr w:type="gramEnd"/>
      <w:r w:rsidR="00E46ECF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ишкино</w:t>
      </w:r>
      <w:proofErr w:type="spellEnd"/>
      <w:r w:rsidR="00C82431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B04F8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Мишкинский</w:t>
      </w:r>
      <w:proofErr w:type="spellEnd"/>
      <w:r w:rsidR="009B04F8" w:rsidRPr="00EB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tbl>
      <w:tblPr>
        <w:tblW w:w="157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3262"/>
        <w:gridCol w:w="1939"/>
        <w:gridCol w:w="2599"/>
        <w:gridCol w:w="2788"/>
        <w:gridCol w:w="47"/>
        <w:gridCol w:w="1796"/>
        <w:gridCol w:w="238"/>
      </w:tblGrid>
      <w:tr w:rsidR="009B04F8" w:rsidRPr="00EB7F68" w:rsidTr="00506C97">
        <w:trPr>
          <w:gridAfter w:val="1"/>
          <w:wAfter w:w="238" w:type="dxa"/>
          <w:trHeight w:val="1271"/>
        </w:trPr>
        <w:tc>
          <w:tcPr>
            <w:tcW w:w="3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Недостатки, выявленные в ходе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независимой </w:t>
            </w:r>
            <w:proofErr w:type="gramStart"/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оценки качества условий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оказания услуг организаций</w:t>
            </w:r>
            <w:proofErr w:type="gramEnd"/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 по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устранению недостатков,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выявленных в ходе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независимой </w:t>
            </w:r>
            <w:proofErr w:type="gramStart"/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оценки качества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условий оказания услуг</w:t>
            </w:r>
            <w:proofErr w:type="gramEnd"/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организацией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Плановый срок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реализации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мероприятия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исполнитель (с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указанием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фамилии, имени,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отчества и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должности)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9B04F8" w:rsidP="0007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ходе реализации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мероприятия</w:t>
            </w:r>
          </w:p>
        </w:tc>
      </w:tr>
      <w:tr w:rsidR="009B04F8" w:rsidRPr="00EB7F68" w:rsidTr="00506C97">
        <w:trPr>
          <w:gridAfter w:val="1"/>
          <w:wAfter w:w="238" w:type="dxa"/>
          <w:trHeight w:val="785"/>
        </w:trPr>
        <w:tc>
          <w:tcPr>
            <w:tcW w:w="3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F8" w:rsidRPr="00EB7F68" w:rsidRDefault="009B04F8" w:rsidP="0007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Реализованные меры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по устранению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выявленных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недостатков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F8" w:rsidRPr="00EB7F68" w:rsidRDefault="009B04F8" w:rsidP="0007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Фактический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срок реализации</w:t>
            </w:r>
          </w:p>
        </w:tc>
      </w:tr>
      <w:tr w:rsidR="009B04F8" w:rsidRPr="00EB7F68" w:rsidTr="00506C97">
        <w:trPr>
          <w:gridAfter w:val="1"/>
          <w:wAfter w:w="238" w:type="dxa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bottom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bottom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04F8" w:rsidRPr="00EB7F68" w:rsidTr="00506C97">
        <w:trPr>
          <w:gridAfter w:val="1"/>
          <w:wAfter w:w="238" w:type="dxa"/>
        </w:trPr>
        <w:tc>
          <w:tcPr>
            <w:tcW w:w="15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B04F8" w:rsidP="0041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I. 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Открытость и доступность информации об образовательной организации</w:t>
            </w:r>
          </w:p>
        </w:tc>
      </w:tr>
      <w:tr w:rsidR="00417837" w:rsidRPr="00EB7F68" w:rsidTr="00506C97"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837" w:rsidRPr="00EB7F68" w:rsidRDefault="00993833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выявлены</w:t>
            </w:r>
          </w:p>
        </w:tc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837" w:rsidRPr="00EB7F68" w:rsidRDefault="00417837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837" w:rsidRPr="00EB7F68" w:rsidRDefault="00417837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837" w:rsidRPr="00EB7F68" w:rsidRDefault="00417837" w:rsidP="00F40E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837" w:rsidRPr="00EB7F68" w:rsidRDefault="00417837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837" w:rsidRPr="00EB7F68" w:rsidRDefault="00417837" w:rsidP="00D0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837" w:rsidRPr="00EB7F68" w:rsidRDefault="00417837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837" w:rsidRPr="00EB7F68" w:rsidTr="00506C97">
        <w:tc>
          <w:tcPr>
            <w:tcW w:w="15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17837" w:rsidRPr="00EB7F68" w:rsidRDefault="00417837" w:rsidP="00AB4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II.</w:t>
            </w:r>
            <w:r w:rsidRPr="00EB7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Комфортность условий</w:t>
            </w:r>
            <w:r w:rsidR="00AB4337"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предоставления услуг</w:t>
            </w:r>
          </w:p>
        </w:tc>
      </w:tr>
      <w:tr w:rsidR="00F40EE5" w:rsidRPr="00EB7F68" w:rsidTr="00506C97">
        <w:trPr>
          <w:gridAfter w:val="1"/>
          <w:wAfter w:w="238" w:type="dxa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F8" w:rsidRPr="00EB7F68" w:rsidRDefault="00993833" w:rsidP="00B13FD2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F68">
              <w:rPr>
                <w:rFonts w:ascii="Times New Roman" w:hAnsi="Times New Roman" w:cs="Times New Roman"/>
                <w:bCs/>
                <w:iCs/>
              </w:rPr>
              <w:t>Обеспечить в организации комфортные условий, в которых осуществляется образовательная деятельность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33" w:rsidRPr="00EB7F68" w:rsidRDefault="00993833" w:rsidP="00506C97">
            <w:pPr>
              <w:pStyle w:val="Default"/>
              <w:jc w:val="center"/>
              <w:rPr>
                <w:sz w:val="22"/>
                <w:szCs w:val="22"/>
              </w:rPr>
            </w:pPr>
            <w:r w:rsidRPr="00EB7F68">
              <w:rPr>
                <w:sz w:val="22"/>
                <w:szCs w:val="22"/>
              </w:rPr>
              <w:t>Наличие и понятность навигации внутри организации</w:t>
            </w:r>
          </w:p>
          <w:p w:rsidR="009B04F8" w:rsidRPr="00EB7F68" w:rsidRDefault="009B04F8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506C97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9B04F8" w:rsidRPr="00EB7F68">
              <w:rPr>
                <w:rFonts w:ascii="Times New Roman" w:eastAsia="Times New Roman" w:hAnsi="Times New Roman" w:cs="Times New Roman"/>
                <w:lang w:eastAsia="ru-RU"/>
              </w:rPr>
              <w:t>егулярно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E46ECF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Инженер п</w:t>
            </w:r>
            <w:r w:rsidR="00F40EE5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о охране труда </w:t>
            </w:r>
            <w:proofErr w:type="spellStart"/>
            <w:r w:rsidR="00F40EE5" w:rsidRPr="00EB7F68">
              <w:rPr>
                <w:rFonts w:ascii="Times New Roman" w:eastAsia="Times New Roman" w:hAnsi="Times New Roman" w:cs="Times New Roman"/>
                <w:lang w:eastAsia="ru-RU"/>
              </w:rPr>
              <w:t>Шамиданов</w:t>
            </w:r>
            <w:proofErr w:type="spellEnd"/>
            <w:r w:rsidR="00F40EE5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Р.В.</w:t>
            </w:r>
          </w:p>
          <w:p w:rsidR="00F40EE5" w:rsidRPr="00EB7F68" w:rsidRDefault="00F40EE5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по АХЧ Сафиуллин</w:t>
            </w:r>
            <w:r w:rsidR="00C82431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И.М.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BF7A6F" w:rsidRPr="00EB7F68">
              <w:rPr>
                <w:rFonts w:ascii="Times New Roman" w:eastAsia="Times New Roman" w:hAnsi="Times New Roman" w:cs="Times New Roman"/>
                <w:lang w:eastAsia="ru-RU"/>
              </w:rPr>
              <w:t>аличие и понятность навигации внутри организации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E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</w:rPr>
              <w:t>31.12.202</w:t>
            </w:r>
            <w:r w:rsidR="00EB7F68" w:rsidRPr="00EB7F68">
              <w:rPr>
                <w:rFonts w:ascii="Times New Roman" w:eastAsia="Times New Roman" w:hAnsi="Times New Roman" w:cs="Times New Roman"/>
              </w:rPr>
              <w:t>4</w:t>
            </w:r>
            <w:r w:rsidRPr="00EB7F6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417837" w:rsidRPr="00EB7F68" w:rsidTr="00506C97">
        <w:trPr>
          <w:gridAfter w:val="1"/>
          <w:wAfter w:w="238" w:type="dxa"/>
        </w:trPr>
        <w:tc>
          <w:tcPr>
            <w:tcW w:w="15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17837" w:rsidRPr="00EB7F68" w:rsidRDefault="00417837" w:rsidP="0041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III. 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Доступность условий для инвалидов</w:t>
            </w:r>
          </w:p>
        </w:tc>
      </w:tr>
      <w:tr w:rsidR="008E183B" w:rsidRPr="00EB7F68" w:rsidTr="00506C97">
        <w:trPr>
          <w:gridAfter w:val="1"/>
          <w:wAfter w:w="238" w:type="dxa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664" w:rsidRPr="00EB7F68" w:rsidRDefault="00200664" w:rsidP="00200664">
            <w:pPr>
              <w:jc w:val="both"/>
              <w:rPr>
                <w:rFonts w:ascii="Times New Roman" w:hAnsi="Times New Roman" w:cs="Times New Roman"/>
              </w:rPr>
            </w:pPr>
            <w:r w:rsidRPr="00EB7F68">
              <w:rPr>
                <w:rFonts w:ascii="Times New Roman" w:hAnsi="Times New Roman" w:cs="Times New Roman"/>
              </w:rPr>
              <w:t xml:space="preserve">Принять меры по оборудованию территории, прилегающей к зданиям организации, и помещений с учетом доступности для </w:t>
            </w:r>
            <w:r w:rsidRPr="00EB7F68">
              <w:rPr>
                <w:rFonts w:ascii="Times New Roman" w:hAnsi="Times New Roman" w:cs="Times New Roman"/>
              </w:rPr>
              <w:lastRenderedPageBreak/>
              <w:t>инвалидов</w:t>
            </w:r>
          </w:p>
          <w:p w:rsidR="009B04F8" w:rsidRPr="00EB7F68" w:rsidRDefault="009B04F8" w:rsidP="009B0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BD78D4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Выделение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стоянок для автотранспортных средств </w:t>
            </w:r>
            <w:r w:rsidR="00004630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инвалидов; наличие сменных кресел –</w:t>
            </w:r>
            <w:r w:rsidR="00FA326A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04630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колясок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</w:rPr>
              <w:t>31.12.2023 г.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E46ECF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Д</w:t>
            </w:r>
            <w:r w:rsidR="009B04F8" w:rsidRPr="00EB7F68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>Малмыгин</w:t>
            </w:r>
            <w:proofErr w:type="spellEnd"/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  <w:r w:rsidR="009B04F8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 w:rsidR="008E183B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по АХЧ Сафиуллин И.М.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664" w:rsidRPr="00EB7F68" w:rsidRDefault="009B04F8" w:rsidP="00506C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Оборудованы входн</w:t>
            </w:r>
            <w:r w:rsidR="00BF7A6F" w:rsidRPr="00EB7F68"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  <w:r w:rsidR="00BF7A6F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группы пандусами</w:t>
            </w:r>
            <w:r w:rsidR="00200664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(подъемными платформами)</w:t>
            </w:r>
            <w:r w:rsidR="00BF7A6F" w:rsidRPr="00EB7F68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BF7A6F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00664" w:rsidRPr="00EB7F68">
              <w:rPr>
                <w:rFonts w:ascii="Times New Roman" w:hAnsi="Times New Roman" w:cs="Times New Roman"/>
              </w:rPr>
              <w:t xml:space="preserve">наличие выделенных стоянок для автотранспортных средств </w:t>
            </w:r>
            <w:r w:rsidR="00200664" w:rsidRPr="00EB7F68">
              <w:rPr>
                <w:rFonts w:ascii="Times New Roman" w:hAnsi="Times New Roman" w:cs="Times New Roman"/>
              </w:rPr>
              <w:lastRenderedPageBreak/>
              <w:t xml:space="preserve">инвалидов; наличие адаптированных поручней; наличие сменных кресел </w:t>
            </w:r>
            <w:proofErr w:type="gramStart"/>
            <w:r w:rsidR="00200664" w:rsidRPr="00EB7F68">
              <w:rPr>
                <w:rFonts w:ascii="Times New Roman" w:hAnsi="Times New Roman" w:cs="Times New Roman"/>
              </w:rPr>
              <w:t>–к</w:t>
            </w:r>
            <w:proofErr w:type="gramEnd"/>
            <w:r w:rsidR="00200664" w:rsidRPr="00EB7F68">
              <w:rPr>
                <w:rFonts w:ascii="Times New Roman" w:hAnsi="Times New Roman" w:cs="Times New Roman"/>
              </w:rPr>
              <w:t>олясок;</w:t>
            </w:r>
          </w:p>
          <w:p w:rsidR="009B04F8" w:rsidRPr="00EB7F68" w:rsidRDefault="00BF7A6F" w:rsidP="00B13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специально </w:t>
            </w:r>
            <w:r w:rsidR="009B04F8" w:rsidRPr="00EB7F68">
              <w:rPr>
                <w:rFonts w:ascii="Times New Roman" w:eastAsia="Times New Roman" w:hAnsi="Times New Roman" w:cs="Times New Roman"/>
                <w:lang w:eastAsia="ru-RU"/>
              </w:rPr>
              <w:t>обо</w:t>
            </w:r>
            <w:r w:rsidR="008F09A8" w:rsidRPr="00EB7F68">
              <w:rPr>
                <w:rFonts w:ascii="Times New Roman" w:eastAsia="Times New Roman" w:hAnsi="Times New Roman" w:cs="Times New Roman"/>
                <w:lang w:eastAsia="ru-RU"/>
              </w:rPr>
              <w:t>рудованы</w:t>
            </w:r>
            <w:r w:rsidR="008F09A8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санитарно-гигиенически</w:t>
            </w:r>
            <w:r w:rsidR="009B04F8" w:rsidRPr="00EB7F68">
              <w:rPr>
                <w:rFonts w:ascii="Times New Roman" w:eastAsia="Times New Roman" w:hAnsi="Times New Roman" w:cs="Times New Roman"/>
                <w:lang w:eastAsia="ru-RU"/>
              </w:rPr>
              <w:t>е помещения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E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</w:rPr>
              <w:lastRenderedPageBreak/>
              <w:t>31.12.202</w:t>
            </w:r>
            <w:r w:rsidR="00EB7F68" w:rsidRPr="00EB7F68">
              <w:rPr>
                <w:rFonts w:ascii="Times New Roman" w:eastAsia="Times New Roman" w:hAnsi="Times New Roman" w:cs="Times New Roman"/>
              </w:rPr>
              <w:t>4</w:t>
            </w:r>
            <w:r w:rsidRPr="00EB7F6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8E183B" w:rsidRPr="00EB7F68" w:rsidTr="00506C97">
        <w:trPr>
          <w:gridAfter w:val="1"/>
          <w:wAfter w:w="238" w:type="dxa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hAnsi="Times New Roman" w:cs="Times New Roman"/>
              </w:rPr>
              <w:lastRenderedPageBreak/>
              <w:t>Принять меры по обеспечению в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003F41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Дублирование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инвалид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 по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слуху и зрению звуковой и 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зрительной информации;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дублирование надписей, знаков и иной текстовой и графической информации знаками, 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выполненными рельефно-точечным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шрифтом Брайля; возможность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предоставления инвалидам по слуху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(слуху и зрению) услуг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сурдопереводчика</w:t>
            </w:r>
            <w:proofErr w:type="spellEnd"/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</w:t>
            </w:r>
            <w:proofErr w:type="spellStart"/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тифлосурдопереводчик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33501E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помощь, оказываемая 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работник</w:t>
            </w:r>
            <w:r w:rsidR="0033501E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17837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</w:t>
            </w:r>
            <w:r w:rsidR="0033501E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ии, прошедшими  необходимое </w:t>
            </w:r>
            <w:r w:rsidR="00417837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</w:t>
            </w:r>
            <w:r w:rsidR="00417837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(инструктирование), по</w:t>
            </w:r>
            <w:r w:rsidR="00417837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сопрово</w:t>
            </w:r>
            <w:r w:rsidR="00D56C3F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ждению инвалидов в </w:t>
            </w:r>
            <w:r w:rsidR="00417837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помещении организации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</w:rPr>
              <w:t>31.12.2023 г</w:t>
            </w:r>
            <w:r w:rsidRPr="00EB7F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A8" w:rsidRPr="00EB7F68" w:rsidRDefault="00E46ECF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</w:t>
            </w:r>
            <w:r w:rsidR="008E183B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8E183B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Малмыгин</w:t>
            </w:r>
            <w:proofErr w:type="spellEnd"/>
            <w:r w:rsidR="008E183B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  <w:p w:rsidR="009B04F8" w:rsidRPr="00EB7F68" w:rsidRDefault="00E46ECF" w:rsidP="00E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8F09A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proofErr w:type="gramStart"/>
            <w:r w:rsidR="008F09A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="008F09A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="008F09A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ИКТ </w:t>
            </w:r>
            <w:r w:rsidR="00EB7F6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Ю. А.</w:t>
            </w:r>
            <w:r w:rsidR="009B04F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8E183B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r w:rsidR="00EB7F6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.директора</w:t>
            </w:r>
            <w:proofErr w:type="spellEnd"/>
            <w:r w:rsidR="00EB7F68" w:rsidRPr="00EB7F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УВР Антонова Н. В</w:t>
            </w:r>
            <w:r w:rsidR="00B44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9B04F8" w:rsidP="00506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Размещенная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информация о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возможном дублировании для 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инвалидов по слуху и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зрению звуковой и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зрительной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информации;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дублирование надписей,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знаков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и иной текстовой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 графической информации знаками, 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t>выполненными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рельефно-точечным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шрифтом Брайля;</w:t>
            </w:r>
            <w:r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возможность</w:t>
            </w:r>
            <w:r w:rsidR="00004630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t>предоставления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инвалидам по слуху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(слуху и зрению) услуг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t>сурдопе</w:t>
            </w:r>
            <w:r w:rsidR="00C74C2F" w:rsidRPr="00EB7F68">
              <w:rPr>
                <w:rFonts w:ascii="Times New Roman" w:eastAsia="Times New Roman" w:hAnsi="Times New Roman" w:cs="Times New Roman"/>
                <w:lang w:eastAsia="ru-RU"/>
              </w:rPr>
              <w:t>реводчика</w:t>
            </w:r>
            <w:proofErr w:type="spellEnd"/>
            <w:r w:rsidR="00C74C2F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spellStart"/>
            <w:r w:rsidR="00C74C2F" w:rsidRPr="00EB7F68">
              <w:rPr>
                <w:rFonts w:ascii="Times New Roman" w:eastAsia="Times New Roman" w:hAnsi="Times New Roman" w:cs="Times New Roman"/>
                <w:lang w:eastAsia="ru-RU"/>
              </w:rPr>
              <w:t>тифлосурдопереводчик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t>); прошли обучение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работники школы по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оказанию помощи по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сопровождению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инвалидов в помещени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школы;</w:t>
            </w:r>
            <w:proofErr w:type="gramEnd"/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обеспечена</w:t>
            </w:r>
            <w:r w:rsidR="00FF00D5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возможность 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t>предоставления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образовательной услуги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в дистанционном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режиме, через сайт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школы, странички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учителей; имеется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возможность обучения</w:t>
            </w:r>
            <w:r w:rsidR="00417837" w:rsidRPr="00EB7F68">
              <w:rPr>
                <w:rFonts w:ascii="Times New Roman" w:eastAsia="Times New Roman" w:hAnsi="Times New Roman" w:cs="Times New Roman"/>
                <w:lang w:eastAsia="ru-RU"/>
              </w:rPr>
              <w:br/>
              <w:t>на дому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4F8" w:rsidRPr="00EB7F68" w:rsidRDefault="00200664" w:rsidP="00EB7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</w:rPr>
              <w:lastRenderedPageBreak/>
              <w:t>31.12.202</w:t>
            </w:r>
            <w:r w:rsidR="00EB7F68" w:rsidRPr="00EB7F68">
              <w:rPr>
                <w:rFonts w:ascii="Times New Roman" w:eastAsia="Times New Roman" w:hAnsi="Times New Roman" w:cs="Times New Roman"/>
              </w:rPr>
              <w:t>4</w:t>
            </w:r>
            <w:r w:rsidRPr="00EB7F6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DE254E" w:rsidRPr="00EB7F68" w:rsidTr="00B13FD2">
        <w:trPr>
          <w:gridAfter w:val="1"/>
          <w:wAfter w:w="238" w:type="dxa"/>
          <w:trHeight w:val="1059"/>
        </w:trPr>
        <w:tc>
          <w:tcPr>
            <w:tcW w:w="15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54E" w:rsidRPr="00EB7F68" w:rsidRDefault="00DE254E" w:rsidP="0041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VI. Доброжелательность, вежливость, компетентность работников образовательных организации, общая удовлетворенность качеством</w:t>
            </w:r>
            <w:r w:rsidR="00D25256"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образовательной деятельности организаций</w:t>
            </w:r>
          </w:p>
        </w:tc>
      </w:tr>
    </w:tbl>
    <w:tbl>
      <w:tblPr>
        <w:tblpPr w:leftFromText="180" w:rightFromText="180" w:vertAnchor="text" w:horzAnchor="margin" w:tblpY="13"/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410"/>
        <w:gridCol w:w="1559"/>
        <w:gridCol w:w="1985"/>
        <w:gridCol w:w="2976"/>
        <w:gridCol w:w="2127"/>
      </w:tblGrid>
      <w:tr w:rsidR="00AB55A6" w:rsidRPr="00EB7F68" w:rsidTr="00AB55A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664" w:rsidRPr="00EB7F68" w:rsidRDefault="00200664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выявлены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337B" w:rsidRPr="00EB7F68" w:rsidTr="00E3337B"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IV.</w:t>
            </w:r>
            <w:r w:rsidRPr="00EB7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Удовлетворенность условиями оказания услуг</w:t>
            </w:r>
          </w:p>
        </w:tc>
      </w:tr>
      <w:tr w:rsidR="00AB55A6" w:rsidRPr="00EB7F68" w:rsidTr="00AB55A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200664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выявлены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6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37B" w:rsidRPr="00EB7F68" w:rsidRDefault="00E3337B" w:rsidP="00E33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04F8" w:rsidRPr="00EB7F68" w:rsidRDefault="009B04F8" w:rsidP="009B0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83B" w:rsidRPr="00EB7F68" w:rsidRDefault="008E183B" w:rsidP="009B0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484" w:rsidRPr="00EB7F68" w:rsidRDefault="009B04F8" w:rsidP="009B04F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F6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sectPr w:rsidR="008B1484" w:rsidRPr="00EB7F68" w:rsidSect="009D0541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-Goth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4F8"/>
    <w:rsid w:val="00003F41"/>
    <w:rsid w:val="00004630"/>
    <w:rsid w:val="0007458A"/>
    <w:rsid w:val="000768B3"/>
    <w:rsid w:val="00200664"/>
    <w:rsid w:val="0026437D"/>
    <w:rsid w:val="002D5E68"/>
    <w:rsid w:val="00311E97"/>
    <w:rsid w:val="0033501E"/>
    <w:rsid w:val="0037370B"/>
    <w:rsid w:val="003D71A7"/>
    <w:rsid w:val="00417837"/>
    <w:rsid w:val="004F27BD"/>
    <w:rsid w:val="00506C97"/>
    <w:rsid w:val="005D307C"/>
    <w:rsid w:val="00645D00"/>
    <w:rsid w:val="006C092B"/>
    <w:rsid w:val="006E2020"/>
    <w:rsid w:val="007E4AAD"/>
    <w:rsid w:val="007F1258"/>
    <w:rsid w:val="00866A42"/>
    <w:rsid w:val="00870058"/>
    <w:rsid w:val="008A1E3C"/>
    <w:rsid w:val="008B1484"/>
    <w:rsid w:val="008E183B"/>
    <w:rsid w:val="008E74D0"/>
    <w:rsid w:val="008F09A8"/>
    <w:rsid w:val="00954F38"/>
    <w:rsid w:val="00993833"/>
    <w:rsid w:val="009B04F8"/>
    <w:rsid w:val="009D0541"/>
    <w:rsid w:val="00A91CA2"/>
    <w:rsid w:val="00AB4337"/>
    <w:rsid w:val="00AB55A6"/>
    <w:rsid w:val="00B13FD2"/>
    <w:rsid w:val="00B44534"/>
    <w:rsid w:val="00BD78D4"/>
    <w:rsid w:val="00BF7A6F"/>
    <w:rsid w:val="00C278BB"/>
    <w:rsid w:val="00C74C2F"/>
    <w:rsid w:val="00C82431"/>
    <w:rsid w:val="00CE6D30"/>
    <w:rsid w:val="00D0186D"/>
    <w:rsid w:val="00D057C5"/>
    <w:rsid w:val="00D25256"/>
    <w:rsid w:val="00D56C3F"/>
    <w:rsid w:val="00DA26FF"/>
    <w:rsid w:val="00DD1966"/>
    <w:rsid w:val="00DE254E"/>
    <w:rsid w:val="00DE5467"/>
    <w:rsid w:val="00E14A05"/>
    <w:rsid w:val="00E3337B"/>
    <w:rsid w:val="00E46ECF"/>
    <w:rsid w:val="00E855C5"/>
    <w:rsid w:val="00EB7F68"/>
    <w:rsid w:val="00F40EE5"/>
    <w:rsid w:val="00F6794F"/>
    <w:rsid w:val="00F71A20"/>
    <w:rsid w:val="00FA326A"/>
    <w:rsid w:val="00FB1A3E"/>
    <w:rsid w:val="00FF00D5"/>
    <w:rsid w:val="00FF0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B04F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9B04F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B04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9B04F8"/>
    <w:rPr>
      <w:rFonts w:ascii="MS-Gothic" w:hAnsi="MS-Gothic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5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12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B04F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9B04F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B04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9B04F8"/>
    <w:rPr>
      <w:rFonts w:ascii="MS-Gothic" w:hAnsi="MS-Gothic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E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2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Акбулдины</dc:creator>
  <cp:lastModifiedBy>User</cp:lastModifiedBy>
  <cp:revision>50</cp:revision>
  <cp:lastPrinted>2023-02-07T09:25:00Z</cp:lastPrinted>
  <dcterms:created xsi:type="dcterms:W3CDTF">2020-03-10T20:22:00Z</dcterms:created>
  <dcterms:modified xsi:type="dcterms:W3CDTF">2023-02-07T15:37:00Z</dcterms:modified>
</cp:coreProperties>
</file>